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EE" w:rsidRPr="00D8569E" w:rsidRDefault="00A84CB1">
      <w:pPr>
        <w:rPr>
          <w:b/>
          <w:lang w:val="en-US"/>
        </w:rPr>
      </w:pPr>
      <w:proofErr w:type="spellStart"/>
      <w:proofErr w:type="gramStart"/>
      <w:r w:rsidRPr="00D8569E">
        <w:rPr>
          <w:b/>
          <w:lang w:val="en-US"/>
        </w:rPr>
        <w:t>Lectia</w:t>
      </w:r>
      <w:proofErr w:type="spellEnd"/>
      <w:r w:rsidRPr="00D8569E">
        <w:rPr>
          <w:b/>
          <w:lang w:val="en-US"/>
        </w:rPr>
        <w:t xml:space="preserve"> nr.</w:t>
      </w:r>
      <w:proofErr w:type="gramEnd"/>
      <w:r w:rsidRPr="00D8569E">
        <w:rPr>
          <w:b/>
          <w:lang w:val="en-US"/>
        </w:rPr>
        <w:t xml:space="preserve"> </w:t>
      </w:r>
      <w:proofErr w:type="gramStart"/>
      <w:r w:rsidRPr="00D8569E">
        <w:rPr>
          <w:b/>
          <w:lang w:val="en-US"/>
        </w:rPr>
        <w:t>10</w:t>
      </w:r>
      <w:r w:rsidR="00D8569E">
        <w:rPr>
          <w:b/>
          <w:lang w:val="en-US"/>
        </w:rPr>
        <w:t xml:space="preserve"> – 1 </w:t>
      </w:r>
      <w:proofErr w:type="spellStart"/>
      <w:r w:rsidR="00D8569E">
        <w:rPr>
          <w:b/>
          <w:lang w:val="en-US"/>
        </w:rPr>
        <w:t>ora</w:t>
      </w:r>
      <w:proofErr w:type="spellEnd"/>
      <w:proofErr w:type="gramEnd"/>
    </w:p>
    <w:p w:rsidR="00A84CB1" w:rsidRPr="00D8569E" w:rsidRDefault="00A84CB1" w:rsidP="00D8569E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D8569E">
        <w:rPr>
          <w:b/>
          <w:sz w:val="24"/>
          <w:szCs w:val="24"/>
          <w:u w:val="single"/>
          <w:lang w:val="en-US"/>
        </w:rPr>
        <w:t>Semnul</w:t>
      </w:r>
      <w:proofErr w:type="spellEnd"/>
      <w:r w:rsidRPr="00D8569E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D8569E">
        <w:rPr>
          <w:b/>
          <w:sz w:val="24"/>
          <w:szCs w:val="24"/>
          <w:u w:val="single"/>
          <w:lang w:val="en-US"/>
        </w:rPr>
        <w:t>functiei</w:t>
      </w:r>
      <w:proofErr w:type="spellEnd"/>
      <w:r w:rsidRPr="00D8569E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D8569E">
        <w:rPr>
          <w:b/>
          <w:sz w:val="24"/>
          <w:szCs w:val="24"/>
          <w:u w:val="single"/>
          <w:lang w:val="en-US"/>
        </w:rPr>
        <w:t>gradul</w:t>
      </w:r>
      <w:proofErr w:type="spellEnd"/>
      <w:r w:rsidRPr="00D8569E">
        <w:rPr>
          <w:b/>
          <w:sz w:val="24"/>
          <w:szCs w:val="24"/>
          <w:u w:val="single"/>
          <w:lang w:val="en-US"/>
        </w:rPr>
        <w:t xml:space="preserve"> I</w:t>
      </w:r>
    </w:p>
    <w:p w:rsidR="00A84CB1" w:rsidRDefault="00A84CB1">
      <w:pPr>
        <w:rPr>
          <w:lang w:val="en-US"/>
        </w:rPr>
      </w:pPr>
    </w:p>
    <w:p w:rsidR="00A84CB1" w:rsidRDefault="00A84CB1">
      <w:pPr>
        <w:rPr>
          <w:rFonts w:eastAsiaTheme="minorEastAsia"/>
          <w:lang w:val="en-US"/>
        </w:rPr>
      </w:pPr>
      <w:r>
        <w:rPr>
          <w:lang w:val="en-US"/>
        </w:rPr>
        <w:tab/>
        <w:t xml:space="preserve">A </w:t>
      </w:r>
      <w:proofErr w:type="spellStart"/>
      <w:r>
        <w:rPr>
          <w:lang w:val="en-US"/>
        </w:rPr>
        <w:t>determina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semnul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functiei</w:t>
      </w:r>
      <w:proofErr w:type="spellEnd"/>
      <w:r>
        <w:rPr>
          <w:lang w:val="en-US"/>
        </w:rPr>
        <w:t xml:space="preserve"> f</w:t>
      </w:r>
      <w:proofErr w:type="gramStart"/>
      <w:r>
        <w:rPr>
          <w:lang w:val="en-US"/>
        </w:rPr>
        <w:t>:R</w:t>
      </w:r>
      <w:proofErr w:type="gramEnd"/>
      <m:oMath>
        <m:r>
          <w:rPr>
            <w:rFonts w:ascii="Cambria Math" w:hAnsi="Cambria Math"/>
            <w:lang w:val="en-US"/>
          </w:rPr>
          <m:t>→</m:t>
        </m:r>
      </m:oMath>
      <w:r>
        <w:rPr>
          <w:rFonts w:eastAsiaTheme="minorEastAsia"/>
          <w:lang w:val="en-US"/>
        </w:rPr>
        <w:t>R , f(x)= ax-b , a</w:t>
      </w:r>
      <m:oMath>
        <m:r>
          <w:rPr>
            <w:rFonts w:ascii="Cambria Math" w:eastAsiaTheme="minorEastAsia" w:hAnsi="Cambria Math"/>
            <w:lang w:val="en-US"/>
          </w:rPr>
          <m:t>≠</m:t>
        </m:r>
      </m:oMath>
      <w:r>
        <w:rPr>
          <w:rFonts w:eastAsiaTheme="minorEastAsia"/>
          <w:lang w:val="en-US"/>
        </w:rPr>
        <w:t>0</w:t>
      </w:r>
      <w:r w:rsidR="008F1801">
        <w:rPr>
          <w:rFonts w:eastAsiaTheme="minorEastAsia"/>
          <w:lang w:val="en-US"/>
        </w:rPr>
        <w:t xml:space="preserve"> </w:t>
      </w:r>
      <w:proofErr w:type="spellStart"/>
      <w:r w:rsidR="008F1801">
        <w:rPr>
          <w:rFonts w:eastAsiaTheme="minorEastAsia"/>
          <w:lang w:val="en-US"/>
        </w:rPr>
        <w:t>inseamna</w:t>
      </w:r>
      <w:proofErr w:type="spellEnd"/>
      <w:r w:rsidR="008F1801">
        <w:rPr>
          <w:rFonts w:eastAsiaTheme="minorEastAsia"/>
          <w:lang w:val="en-US"/>
        </w:rPr>
        <w:t xml:space="preserve"> a </w:t>
      </w:r>
      <w:proofErr w:type="spellStart"/>
      <w:r w:rsidR="008F1801">
        <w:rPr>
          <w:rFonts w:eastAsiaTheme="minorEastAsia"/>
          <w:lang w:val="en-US"/>
        </w:rPr>
        <w:t>determina</w:t>
      </w:r>
      <w:proofErr w:type="spellEnd"/>
      <w:r w:rsidR="008F1801">
        <w:rPr>
          <w:rFonts w:eastAsiaTheme="minorEastAsia"/>
          <w:lang w:val="en-US"/>
        </w:rPr>
        <w:t xml:space="preserve"> </w:t>
      </w:r>
      <w:proofErr w:type="spellStart"/>
      <w:r w:rsidR="008F1801">
        <w:rPr>
          <w:rFonts w:eastAsiaTheme="minorEastAsia"/>
          <w:lang w:val="en-US"/>
        </w:rPr>
        <w:t>intervalele</w:t>
      </w:r>
      <w:proofErr w:type="spellEnd"/>
      <w:r w:rsidR="008F1801">
        <w:rPr>
          <w:rFonts w:eastAsiaTheme="minorEastAsia"/>
          <w:lang w:val="en-US"/>
        </w:rPr>
        <w:t xml:space="preserve"> </w:t>
      </w:r>
      <w:proofErr w:type="spellStart"/>
      <w:r w:rsidR="008F1801">
        <w:rPr>
          <w:rFonts w:eastAsiaTheme="minorEastAsia"/>
          <w:lang w:val="en-US"/>
        </w:rPr>
        <w:t>pe</w:t>
      </w:r>
      <w:proofErr w:type="spellEnd"/>
      <w:r w:rsidR="008F1801">
        <w:rPr>
          <w:rFonts w:eastAsiaTheme="minorEastAsia"/>
          <w:lang w:val="en-US"/>
        </w:rPr>
        <w:t xml:space="preserve"> care </w:t>
      </w:r>
      <w:proofErr w:type="spellStart"/>
      <w:r w:rsidR="008F1801">
        <w:rPr>
          <w:rFonts w:eastAsiaTheme="minorEastAsia"/>
          <w:lang w:val="en-US"/>
        </w:rPr>
        <w:t>functia</w:t>
      </w:r>
      <w:proofErr w:type="spellEnd"/>
      <w:r w:rsidR="008F1801">
        <w:rPr>
          <w:rFonts w:eastAsiaTheme="minorEastAsia"/>
          <w:lang w:val="en-US"/>
        </w:rPr>
        <w:t xml:space="preserve"> f in </w:t>
      </w:r>
      <w:proofErr w:type="spellStart"/>
      <w:r w:rsidR="008F1801">
        <w:rPr>
          <w:rFonts w:eastAsiaTheme="minorEastAsia"/>
          <w:lang w:val="en-US"/>
        </w:rPr>
        <w:t>valori</w:t>
      </w:r>
      <w:proofErr w:type="spellEnd"/>
      <w:r w:rsidR="008F1801">
        <w:rPr>
          <w:rFonts w:eastAsiaTheme="minorEastAsia"/>
          <w:lang w:val="en-US"/>
        </w:rPr>
        <w:t xml:space="preserve"> </w:t>
      </w:r>
      <w:proofErr w:type="spellStart"/>
      <w:r w:rsidR="008F1801">
        <w:rPr>
          <w:rFonts w:eastAsiaTheme="minorEastAsia"/>
          <w:lang w:val="en-US"/>
        </w:rPr>
        <w:t>pozitiva</w:t>
      </w:r>
      <w:proofErr w:type="spellEnd"/>
      <w:r w:rsidR="008F1801">
        <w:rPr>
          <w:rFonts w:eastAsiaTheme="minorEastAsia"/>
          <w:lang w:val="en-US"/>
        </w:rPr>
        <w:t xml:space="preserve"> , respective </w:t>
      </w:r>
      <w:proofErr w:type="spellStart"/>
      <w:r w:rsidR="008F1801">
        <w:rPr>
          <w:rFonts w:eastAsiaTheme="minorEastAsia"/>
          <w:lang w:val="en-US"/>
        </w:rPr>
        <w:t>valori</w:t>
      </w:r>
      <w:proofErr w:type="spellEnd"/>
      <w:r w:rsidR="008F1801">
        <w:rPr>
          <w:rFonts w:eastAsiaTheme="minorEastAsia"/>
          <w:lang w:val="en-US"/>
        </w:rPr>
        <w:t xml:space="preserve"> negative .</w:t>
      </w:r>
    </w:p>
    <w:p w:rsidR="007B39AA" w:rsidRDefault="007B39AA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Etapele</w:t>
      </w:r>
      <w:proofErr w:type="spellEnd"/>
      <w:r>
        <w:rPr>
          <w:rFonts w:eastAsiaTheme="minorEastAsia"/>
          <w:lang w:val="en-US"/>
        </w:rPr>
        <w:t xml:space="preserve"> de </w:t>
      </w:r>
      <w:proofErr w:type="spellStart"/>
      <w:r>
        <w:rPr>
          <w:rFonts w:eastAsiaTheme="minorEastAsia"/>
          <w:lang w:val="en-US"/>
        </w:rPr>
        <w:t>studiere</w:t>
      </w:r>
      <w:proofErr w:type="spellEnd"/>
      <w:r>
        <w:rPr>
          <w:rFonts w:eastAsiaTheme="minorEastAsia"/>
          <w:lang w:val="en-US"/>
        </w:rPr>
        <w:t xml:space="preserve"> a </w:t>
      </w:r>
      <w:proofErr w:type="spellStart"/>
      <w:proofErr w:type="gramStart"/>
      <w:r>
        <w:rPr>
          <w:rFonts w:eastAsiaTheme="minorEastAsia"/>
          <w:lang w:val="en-US"/>
        </w:rPr>
        <w:t>semnului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</w:p>
    <w:p w:rsidR="007B39AA" w:rsidRDefault="007B39AA" w:rsidP="007B39AA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rezolva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ecuatia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ax+b</w:t>
      </w:r>
      <w:proofErr w:type="spellEnd"/>
      <w:r>
        <w:rPr>
          <w:lang w:val="en-US"/>
        </w:rPr>
        <w:t xml:space="preserve"> = 0</w:t>
      </w:r>
    </w:p>
    <w:p w:rsidR="007B39AA" w:rsidRDefault="007B39AA" w:rsidP="007B39AA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stabileste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semnul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 xml:space="preserve"> a</w:t>
      </w:r>
    </w:p>
    <w:p w:rsidR="007B39AA" w:rsidRDefault="007B39AA" w:rsidP="007B39AA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aplica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regula</w:t>
      </w:r>
      <w:proofErr w:type="spellEnd"/>
      <w:r>
        <w:rPr>
          <w:lang w:val="en-US"/>
        </w:rPr>
        <w:t xml:space="preserve"> : </w:t>
      </w:r>
    </w:p>
    <w:p w:rsidR="007B39AA" w:rsidRDefault="007B39AA" w:rsidP="007B39AA">
      <w:pPr>
        <w:pStyle w:val="Listparagraf"/>
        <w:rPr>
          <w:rFonts w:eastAsiaTheme="minorEastAsia"/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a &gt; 0 </w:t>
      </w:r>
      <w:proofErr w:type="spellStart"/>
      <w:r>
        <w:rPr>
          <w:lang w:val="en-US"/>
        </w:rPr>
        <w:t>functia</w:t>
      </w:r>
      <w:proofErr w:type="spellEnd"/>
      <w:r>
        <w:rPr>
          <w:lang w:val="en-US"/>
        </w:rPr>
        <w:t xml:space="preserve"> f(x)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negativa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intervalul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( -</w:t>
      </w:r>
      <w:proofErr w:type="gramEnd"/>
      <m:oMath>
        <m:r>
          <w:rPr>
            <w:rFonts w:ascii="Cambria Math" w:hAnsi="Cambria Math"/>
            <w:lang w:val="en-US"/>
          </w:rPr>
          <m:t>∞</m:t>
        </m:r>
      </m:oMath>
      <w:r>
        <w:rPr>
          <w:rFonts w:eastAsiaTheme="minorEastAsia"/>
          <w:lang w:val="en-US"/>
        </w:rPr>
        <w:t>,-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a</m:t>
            </m:r>
          </m:den>
        </m:f>
      </m:oMath>
      <w:r>
        <w:rPr>
          <w:rFonts w:eastAsiaTheme="minorEastAsia"/>
          <w:lang w:val="en-US"/>
        </w:rPr>
        <w:t xml:space="preserve">) si pozitiva </w:t>
      </w:r>
      <w:proofErr w:type="spellStart"/>
      <w:r>
        <w:rPr>
          <w:rFonts w:eastAsiaTheme="minorEastAsia"/>
          <w:lang w:val="en-US"/>
        </w:rPr>
        <w:t>pe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invervalul</w:t>
      </w:r>
      <w:proofErr w:type="spellEnd"/>
      <w:r>
        <w:rPr>
          <w:rFonts w:eastAsiaTheme="minorEastAsia"/>
          <w:lang w:val="en-US"/>
        </w:rPr>
        <w:t xml:space="preserve"> </w:t>
      </w:r>
      <w:r>
        <w:rPr>
          <w:lang w:val="en-US"/>
        </w:rPr>
        <w:t xml:space="preserve">( </w:t>
      </w:r>
      <w:r>
        <w:rPr>
          <w:rFonts w:eastAsiaTheme="minorEastAsia"/>
          <w:lang w:val="en-US"/>
        </w:rPr>
        <w:t>-</w:t>
      </w:r>
      <m:oMath>
        <m:r>
          <w:rPr>
            <w:rFonts w:ascii="Cambria Math" w:eastAsiaTheme="minorEastAsia" w:hAnsi="Cambria Math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a</m:t>
            </m:r>
          </m:den>
        </m:f>
        <m:r>
          <w:rPr>
            <w:rFonts w:ascii="Cambria Math" w:eastAsiaTheme="minorEastAsia" w:hAnsi="Cambria Math"/>
            <w:lang w:val="en-US"/>
          </w:rPr>
          <m:t>,+</m:t>
        </m:r>
        <m:r>
          <w:rPr>
            <w:rFonts w:ascii="Cambria Math" w:eastAsiaTheme="minorEastAsia" w:hAnsi="Cambria Math"/>
            <w:lang w:val="en-US"/>
          </w:rPr>
          <m:t>∞</m:t>
        </m:r>
      </m:oMath>
      <w:r w:rsidR="00D8569E">
        <w:rPr>
          <w:rFonts w:eastAsiaTheme="minorEastAsia"/>
          <w:lang w:val="en-US"/>
        </w:rPr>
        <w:t xml:space="preserve">)  </w:t>
      </w:r>
    </w:p>
    <w:p w:rsidR="007B39AA" w:rsidRPr="007B39AA" w:rsidRDefault="007B39AA" w:rsidP="007B39AA">
      <w:pPr>
        <w:pStyle w:val="Listparagraf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Daca</w:t>
      </w:r>
      <w:proofErr w:type="spellEnd"/>
      <w:r>
        <w:rPr>
          <w:rFonts w:eastAsiaTheme="minorEastAsia"/>
          <w:lang w:val="en-US"/>
        </w:rPr>
        <w:t xml:space="preserve"> a &lt; 0 </w:t>
      </w:r>
      <w:proofErr w:type="spellStart"/>
      <w:r>
        <w:rPr>
          <w:rFonts w:eastAsiaTheme="minorEastAsia"/>
          <w:lang w:val="en-US"/>
        </w:rPr>
        <w:t>functia</w:t>
      </w:r>
      <w:proofErr w:type="spellEnd"/>
      <w:r>
        <w:rPr>
          <w:rFonts w:eastAsiaTheme="minorEastAsia"/>
          <w:lang w:val="en-US"/>
        </w:rPr>
        <w:t xml:space="preserve"> f(x)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pozitiva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intervalul</w:t>
      </w:r>
      <w:proofErr w:type="spellEnd"/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( -</w:t>
      </w:r>
      <w:proofErr w:type="gramEnd"/>
      <m:oMath>
        <m:r>
          <w:rPr>
            <w:rFonts w:ascii="Cambria Math" w:eastAsiaTheme="minorEastAsia" w:hAnsi="Cambria Math"/>
            <w:lang w:val="en-US"/>
          </w:rPr>
          <m:t>∞</m:t>
        </m:r>
      </m:oMath>
      <w:r>
        <w:rPr>
          <w:rFonts w:eastAsiaTheme="minorEastAsia"/>
          <w:lang w:val="en-US"/>
        </w:rPr>
        <w:t>,-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a</m:t>
            </m:r>
          </m:den>
        </m:f>
      </m:oMath>
      <w:r>
        <w:rPr>
          <w:rFonts w:eastAsiaTheme="minorEastAsia"/>
          <w:lang w:val="en-US"/>
        </w:rPr>
        <w:t>) si negative pe intervalul (-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a</m:t>
            </m:r>
          </m:den>
        </m:f>
      </m:oMath>
      <w:r>
        <w:rPr>
          <w:rFonts w:eastAsiaTheme="minorEastAsia"/>
          <w:lang w:val="en-US"/>
        </w:rPr>
        <w:t>,+</w:t>
      </w:r>
      <m:oMath>
        <m:r>
          <w:rPr>
            <w:rFonts w:ascii="Cambria Math" w:eastAsiaTheme="minorEastAsia" w:hAnsi="Cambria Math"/>
            <w:lang w:val="en-US"/>
          </w:rPr>
          <m:t>∞).</m:t>
        </m:r>
      </m:oMath>
    </w:p>
    <w:p w:rsidR="007B39AA" w:rsidRDefault="00D8569E" w:rsidP="007B39AA">
      <w:pPr>
        <w:pStyle w:val="Listparagraf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Stabilirea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semnului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poate</w:t>
      </w:r>
      <w:proofErr w:type="spellEnd"/>
      <w:r>
        <w:rPr>
          <w:rFonts w:eastAsiaTheme="minorEastAsia"/>
          <w:lang w:val="en-US"/>
        </w:rPr>
        <w:t xml:space="preserve"> fi pu</w:t>
      </w:r>
      <w:r w:rsidR="007B39AA">
        <w:rPr>
          <w:rFonts w:eastAsiaTheme="minorEastAsia"/>
          <w:lang w:val="en-US"/>
        </w:rPr>
        <w:t xml:space="preserve">s in </w:t>
      </w:r>
      <w:proofErr w:type="spellStart"/>
      <w:r w:rsidR="007B39AA">
        <w:rPr>
          <w:rFonts w:eastAsiaTheme="minorEastAsia"/>
          <w:lang w:val="en-US"/>
        </w:rPr>
        <w:t>evidenta</w:t>
      </w:r>
      <w:proofErr w:type="spellEnd"/>
      <w:r w:rsidR="007B39AA">
        <w:rPr>
          <w:rFonts w:eastAsiaTheme="minorEastAsia"/>
          <w:lang w:val="en-US"/>
        </w:rPr>
        <w:t xml:space="preserve"> fie </w:t>
      </w:r>
      <w:proofErr w:type="spellStart"/>
      <w:r w:rsidR="007B39AA">
        <w:rPr>
          <w:rFonts w:eastAsiaTheme="minorEastAsia"/>
          <w:lang w:val="en-US"/>
        </w:rPr>
        <w:t>prin</w:t>
      </w:r>
      <w:proofErr w:type="spellEnd"/>
      <w:r w:rsidR="007B39AA">
        <w:rPr>
          <w:rFonts w:eastAsiaTheme="minorEastAsia"/>
          <w:lang w:val="en-US"/>
        </w:rPr>
        <w:t xml:space="preserve"> </w:t>
      </w:r>
      <w:proofErr w:type="spellStart"/>
      <w:proofErr w:type="gramStart"/>
      <w:r w:rsidR="007B39AA">
        <w:rPr>
          <w:rFonts w:eastAsiaTheme="minorEastAsia"/>
          <w:lang w:val="en-US"/>
        </w:rPr>
        <w:t>gra</w:t>
      </w:r>
      <w:r>
        <w:rPr>
          <w:rFonts w:eastAsiaTheme="minorEastAsia"/>
          <w:lang w:val="en-US"/>
        </w:rPr>
        <w:t>f</w:t>
      </w:r>
      <w:r w:rsidR="007B39AA">
        <w:rPr>
          <w:rFonts w:eastAsiaTheme="minorEastAsia"/>
          <w:lang w:val="en-US"/>
        </w:rPr>
        <w:t>ic</w:t>
      </w:r>
      <w:proofErr w:type="spellEnd"/>
      <w:r w:rsidR="007B39AA">
        <w:rPr>
          <w:rFonts w:eastAsiaTheme="minorEastAsia"/>
          <w:lang w:val="en-US"/>
        </w:rPr>
        <w:t xml:space="preserve"> ,fie</w:t>
      </w:r>
      <w:proofErr w:type="gramEnd"/>
      <w:r w:rsidR="007B39AA">
        <w:rPr>
          <w:rFonts w:eastAsiaTheme="minorEastAsia"/>
          <w:lang w:val="en-US"/>
        </w:rPr>
        <w:t xml:space="preserve"> cu </w:t>
      </w:r>
      <w:proofErr w:type="spellStart"/>
      <w:r w:rsidR="007B39AA">
        <w:rPr>
          <w:rFonts w:eastAsiaTheme="minorEastAsia"/>
          <w:lang w:val="en-US"/>
        </w:rPr>
        <w:t>ajutorul</w:t>
      </w:r>
      <w:proofErr w:type="spellEnd"/>
      <w:r w:rsidR="007B39AA">
        <w:rPr>
          <w:rFonts w:eastAsiaTheme="minorEastAsia"/>
          <w:lang w:val="en-US"/>
        </w:rPr>
        <w:t xml:space="preserve"> </w:t>
      </w:r>
      <w:proofErr w:type="spellStart"/>
      <w:r w:rsidR="007B39AA">
        <w:rPr>
          <w:rFonts w:eastAsiaTheme="minorEastAsia"/>
          <w:lang w:val="en-US"/>
        </w:rPr>
        <w:t>unui</w:t>
      </w:r>
      <w:proofErr w:type="spellEnd"/>
      <w:r w:rsidR="007B39AA">
        <w:rPr>
          <w:rFonts w:eastAsiaTheme="minorEastAsia"/>
          <w:lang w:val="en-US"/>
        </w:rPr>
        <w:t xml:space="preserve"> table de </w:t>
      </w:r>
      <w:proofErr w:type="spellStart"/>
      <w:r w:rsidR="007B39AA">
        <w:rPr>
          <w:rFonts w:eastAsiaTheme="minorEastAsia"/>
          <w:lang w:val="en-US"/>
        </w:rPr>
        <w:t>semn</w:t>
      </w:r>
      <w:proofErr w:type="spellEnd"/>
      <w:r w:rsidR="007B39AA">
        <w:rPr>
          <w:rFonts w:eastAsiaTheme="minorEastAsia"/>
          <w:lang w:val="en-US"/>
        </w:rPr>
        <w:t xml:space="preserve"> (</w:t>
      </w:r>
      <w:proofErr w:type="spellStart"/>
      <w:r w:rsidR="007B39AA">
        <w:rPr>
          <w:rFonts w:eastAsiaTheme="minorEastAsia"/>
          <w:lang w:val="en-US"/>
        </w:rPr>
        <w:t>vezi</w:t>
      </w:r>
      <w:proofErr w:type="spellEnd"/>
      <w:r w:rsidR="007B39AA">
        <w:rPr>
          <w:rFonts w:eastAsiaTheme="minorEastAsia"/>
          <w:lang w:val="en-US"/>
        </w:rPr>
        <w:t xml:space="preserve"> in manual , </w:t>
      </w:r>
      <w:proofErr w:type="spellStart"/>
      <w:r w:rsidR="00140746">
        <w:rPr>
          <w:rFonts w:eastAsiaTheme="minorEastAsia"/>
          <w:lang w:val="en-US"/>
        </w:rPr>
        <w:t>pagina</w:t>
      </w:r>
      <w:proofErr w:type="spellEnd"/>
      <w:r w:rsidR="00140746">
        <w:rPr>
          <w:rFonts w:eastAsiaTheme="minorEastAsia"/>
          <w:lang w:val="en-US"/>
        </w:rPr>
        <w:t xml:space="preserve"> 142 ).</w:t>
      </w:r>
    </w:p>
    <w:p w:rsidR="00140746" w:rsidRDefault="00140746" w:rsidP="007B39AA">
      <w:pPr>
        <w:pStyle w:val="Listparagraf"/>
        <w:rPr>
          <w:rFonts w:eastAsiaTheme="minorEastAsia"/>
          <w:lang w:val="en-US"/>
        </w:rPr>
      </w:pPr>
      <w:proofErr w:type="spellStart"/>
      <w:proofErr w:type="gramStart"/>
      <w:r w:rsidRPr="00D8569E">
        <w:rPr>
          <w:rFonts w:eastAsiaTheme="minorEastAsia"/>
          <w:b/>
          <w:sz w:val="24"/>
          <w:szCs w:val="24"/>
          <w:u w:val="single"/>
          <w:lang w:val="en-US"/>
        </w:rPr>
        <w:t>Aplicatii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manual </w:t>
      </w:r>
      <w:proofErr w:type="spellStart"/>
      <w:r>
        <w:rPr>
          <w:rFonts w:eastAsiaTheme="minorEastAsia"/>
          <w:lang w:val="en-US"/>
        </w:rPr>
        <w:t>exercitii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rezolvate,pag</w:t>
      </w:r>
      <w:proofErr w:type="spellEnd"/>
      <w:r>
        <w:rPr>
          <w:rFonts w:eastAsiaTheme="minorEastAsia"/>
          <w:lang w:val="en-US"/>
        </w:rPr>
        <w:t>. 143</w:t>
      </w:r>
    </w:p>
    <w:p w:rsidR="00140746" w:rsidRDefault="00140746" w:rsidP="007B39AA">
      <w:pPr>
        <w:pStyle w:val="Listparagraf"/>
        <w:rPr>
          <w:rFonts w:eastAsiaTheme="minorEastAsia"/>
          <w:lang w:val="en-US"/>
        </w:rPr>
      </w:pPr>
      <w:proofErr w:type="spellStart"/>
      <w:proofErr w:type="gramStart"/>
      <w:r w:rsidRPr="00D8569E">
        <w:rPr>
          <w:rFonts w:eastAsiaTheme="minorEastAsia"/>
          <w:b/>
          <w:sz w:val="24"/>
          <w:szCs w:val="24"/>
          <w:lang w:val="en-US"/>
        </w:rPr>
        <w:t>Tema</w:t>
      </w:r>
      <w:proofErr w:type="spellEnd"/>
      <w:r w:rsidRPr="00D8569E">
        <w:rPr>
          <w:rFonts w:eastAsiaTheme="minorEastAsia"/>
          <w:b/>
          <w:sz w:val="24"/>
          <w:szCs w:val="24"/>
          <w:lang w:val="en-US"/>
        </w:rPr>
        <w:t xml:space="preserve"> </w:t>
      </w:r>
      <w:r>
        <w:rPr>
          <w:rFonts w:eastAsiaTheme="minorEastAsia"/>
          <w:lang w:val="en-US"/>
        </w:rPr>
        <w:t>:</w:t>
      </w:r>
      <w:proofErr w:type="gramEnd"/>
      <w:r>
        <w:rPr>
          <w:rFonts w:eastAsiaTheme="minorEastAsia"/>
          <w:lang w:val="en-US"/>
        </w:rPr>
        <w:t xml:space="preserve"> Sa se </w:t>
      </w:r>
      <w:proofErr w:type="spellStart"/>
      <w:r>
        <w:rPr>
          <w:rFonts w:eastAsiaTheme="minorEastAsia"/>
          <w:lang w:val="en-US"/>
        </w:rPr>
        <w:t>studieze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semnul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functiillor</w:t>
      </w:r>
      <w:proofErr w:type="spellEnd"/>
      <w:r>
        <w:rPr>
          <w:rFonts w:eastAsiaTheme="minorEastAsia"/>
          <w:lang w:val="en-US"/>
        </w:rPr>
        <w:t>:</w:t>
      </w:r>
    </w:p>
    <w:p w:rsidR="00140746" w:rsidRDefault="00140746" w:rsidP="00140746">
      <w:pPr>
        <w:pStyle w:val="Listparagraf"/>
        <w:numPr>
          <w:ilvl w:val="0"/>
          <w:numId w:val="2"/>
        </w:numPr>
        <w:rPr>
          <w:rFonts w:eastAsiaTheme="minorEastAsia"/>
          <w:lang w:val="en-US"/>
        </w:rPr>
      </w:pPr>
      <w:r>
        <w:rPr>
          <w:lang w:val="en-US"/>
        </w:rPr>
        <w:t>f:R</w:t>
      </w:r>
      <m:oMath>
        <m:r>
          <w:rPr>
            <w:rFonts w:ascii="Cambria Math" w:hAnsi="Cambria Math"/>
            <w:lang w:val="en-US"/>
          </w:rPr>
          <m:t>→</m:t>
        </m:r>
      </m:oMath>
      <w:r>
        <w:rPr>
          <w:rFonts w:eastAsiaTheme="minorEastAsia"/>
          <w:lang w:val="en-US"/>
        </w:rPr>
        <w:t>R , f(x)= 5x+10</w:t>
      </w:r>
    </w:p>
    <w:p w:rsidR="00140746" w:rsidRPr="007B39AA" w:rsidRDefault="00140746" w:rsidP="00140746">
      <w:pPr>
        <w:pStyle w:val="Listparagraf"/>
        <w:numPr>
          <w:ilvl w:val="0"/>
          <w:numId w:val="2"/>
        </w:numPr>
        <w:rPr>
          <w:rFonts w:eastAsiaTheme="minorEastAsia"/>
          <w:lang w:val="en-US"/>
        </w:rPr>
      </w:pPr>
      <w:r>
        <w:rPr>
          <w:lang w:val="en-US"/>
        </w:rPr>
        <w:t>f:R</w:t>
      </w:r>
      <m:oMath>
        <m:r>
          <w:rPr>
            <w:rFonts w:ascii="Cambria Math" w:hAnsi="Cambria Math"/>
            <w:lang w:val="en-US"/>
          </w:rPr>
          <m:t>→</m:t>
        </m:r>
      </m:oMath>
      <w:r>
        <w:rPr>
          <w:rFonts w:eastAsiaTheme="minorEastAsia"/>
          <w:lang w:val="en-US"/>
        </w:rPr>
        <w:t>R , f(x)= -6x+12</w:t>
      </w:r>
      <w:bookmarkStart w:id="0" w:name="_GoBack"/>
      <w:bookmarkEnd w:id="0"/>
    </w:p>
    <w:p w:rsidR="007B39AA" w:rsidRPr="007B39AA" w:rsidRDefault="007B39AA" w:rsidP="007B39AA">
      <w:pPr>
        <w:pStyle w:val="Listparagraf"/>
        <w:rPr>
          <w:lang w:val="en-US"/>
        </w:rPr>
      </w:pPr>
    </w:p>
    <w:sectPr w:rsidR="007B39AA" w:rsidRPr="007B3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B37"/>
    <w:multiLevelType w:val="hybridMultilevel"/>
    <w:tmpl w:val="CF185122"/>
    <w:lvl w:ilvl="0" w:tplc="BE22CED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2B2A"/>
    <w:multiLevelType w:val="hybridMultilevel"/>
    <w:tmpl w:val="71EE4E28"/>
    <w:lvl w:ilvl="0" w:tplc="5574D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AC"/>
    <w:rsid w:val="00140746"/>
    <w:rsid w:val="004C1CEE"/>
    <w:rsid w:val="006E05AC"/>
    <w:rsid w:val="007B39AA"/>
    <w:rsid w:val="008F1801"/>
    <w:rsid w:val="00A84CB1"/>
    <w:rsid w:val="00D8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A84CB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8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4CB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7B3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A84CB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8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4CB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7B3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2020-11-14T12:51:00Z</dcterms:created>
  <dcterms:modified xsi:type="dcterms:W3CDTF">2020-11-15T12:01:00Z</dcterms:modified>
</cp:coreProperties>
</file>